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742D" w:rsidRPr="00264E47" w:rsidRDefault="000A742D" w:rsidP="000A742D">
      <w:pPr>
        <w:jc w:val="center"/>
        <w:rPr>
          <w:rFonts w:ascii="Arial" w:hAnsi="Arial" w:cs="Arial"/>
          <w:b/>
          <w:u w:val="single"/>
        </w:rPr>
      </w:pPr>
      <w:r w:rsidRPr="00264E47">
        <w:rPr>
          <w:rFonts w:ascii="Arial" w:hAnsi="Arial" w:cs="Arial"/>
          <w:b/>
          <w:u w:val="single"/>
        </w:rPr>
        <w:t>TECHNICAL DELIVERY CONDITIONS</w:t>
      </w:r>
    </w:p>
    <w:p w:rsidR="000A742D" w:rsidRPr="00264E47" w:rsidRDefault="0017334E" w:rsidP="000A742D">
      <w:pPr>
        <w:rPr>
          <w:rFonts w:ascii="Arial" w:hAnsi="Arial" w:cs="Arial"/>
        </w:rPr>
      </w:pPr>
      <w:r w:rsidRPr="00264E47">
        <w:rPr>
          <w:rFonts w:ascii="Arial" w:hAnsi="Arial" w:cs="Arial"/>
        </w:rPr>
        <w:t xml:space="preserve">BID No: </w:t>
      </w:r>
      <w:r w:rsidR="008806FD" w:rsidRPr="008806FD">
        <w:rPr>
          <w:rFonts w:ascii="Arial" w:hAnsi="Arial" w:cs="Arial"/>
        </w:rPr>
        <w:t>6300032460</w:t>
      </w:r>
    </w:p>
    <w:p w:rsidR="000A742D" w:rsidRPr="00264E47" w:rsidRDefault="000A742D" w:rsidP="000A742D">
      <w:pPr>
        <w:rPr>
          <w:rFonts w:ascii="Arial" w:hAnsi="Arial" w:cs="Arial"/>
        </w:rPr>
      </w:pPr>
      <w:r w:rsidRPr="00264E47">
        <w:rPr>
          <w:rFonts w:ascii="Arial" w:hAnsi="Arial" w:cs="Arial"/>
        </w:rPr>
        <w:t xml:space="preserve">Project: </w:t>
      </w:r>
      <w:r w:rsidR="00F36107">
        <w:rPr>
          <w:rFonts w:ascii="Arial" w:hAnsi="Arial" w:cs="Arial"/>
        </w:rPr>
        <w:t xml:space="preserve">MRS-1 </w:t>
      </w:r>
      <w:r w:rsidRPr="00264E47">
        <w:rPr>
          <w:rFonts w:ascii="Arial" w:hAnsi="Arial" w:cs="Arial"/>
        </w:rPr>
        <w:t xml:space="preserve">METRO CARS </w:t>
      </w:r>
    </w:p>
    <w:p w:rsidR="000A742D" w:rsidRDefault="00B1724D" w:rsidP="000A742D">
      <w:pPr>
        <w:rPr>
          <w:rFonts w:ascii="Arial" w:hAnsi="Arial" w:cs="Arial"/>
        </w:rPr>
      </w:pPr>
      <w:r w:rsidRPr="00264E47">
        <w:rPr>
          <w:rFonts w:ascii="Arial" w:hAnsi="Arial" w:cs="Arial"/>
        </w:rPr>
        <w:t>Item:</w:t>
      </w:r>
      <w:r w:rsidR="000A742D" w:rsidRPr="00264E47">
        <w:rPr>
          <w:rFonts w:ascii="Arial" w:hAnsi="Arial" w:cs="Arial"/>
        </w:rPr>
        <w:t xml:space="preserve"> Procurement of Standards </w:t>
      </w:r>
    </w:p>
    <w:p w:rsidR="005529DA" w:rsidRPr="00264E47" w:rsidRDefault="005529DA" w:rsidP="000A742D">
      <w:pPr>
        <w:rPr>
          <w:rFonts w:ascii="Arial" w:hAnsi="Arial" w:cs="Arial"/>
        </w:rPr>
      </w:pPr>
      <w:r>
        <w:rPr>
          <w:rFonts w:ascii="Arial" w:hAnsi="Arial" w:cs="Arial"/>
        </w:rPr>
        <w:t xml:space="preserve">Firm Name: </w:t>
      </w:r>
    </w:p>
    <w:p w:rsidR="000A742D" w:rsidRPr="00264E47" w:rsidRDefault="000A742D" w:rsidP="000A742D">
      <w:pPr>
        <w:rPr>
          <w:rFonts w:ascii="Arial" w:hAnsi="Arial" w:cs="Arial"/>
        </w:rPr>
      </w:pPr>
    </w:p>
    <w:p w:rsidR="000A742D" w:rsidRPr="00264E47" w:rsidRDefault="000A742D" w:rsidP="000A742D">
      <w:pPr>
        <w:rPr>
          <w:rFonts w:ascii="Arial" w:hAnsi="Arial" w:cs="Arial"/>
        </w:rPr>
      </w:pPr>
    </w:p>
    <w:tbl>
      <w:tblPr>
        <w:tblStyle w:val="TableGrid"/>
        <w:tblW w:w="0" w:type="auto"/>
        <w:tblLook w:val="04A0"/>
      </w:tblPr>
      <w:tblGrid>
        <w:gridCol w:w="819"/>
        <w:gridCol w:w="4808"/>
        <w:gridCol w:w="1367"/>
        <w:gridCol w:w="1146"/>
        <w:gridCol w:w="1102"/>
      </w:tblGrid>
      <w:tr w:rsidR="005529DA" w:rsidRPr="00264E47" w:rsidTr="005529DA">
        <w:trPr>
          <w:trHeight w:val="531"/>
        </w:trPr>
        <w:tc>
          <w:tcPr>
            <w:tcW w:w="820" w:type="dxa"/>
            <w:vAlign w:val="center"/>
          </w:tcPr>
          <w:p w:rsidR="005529DA" w:rsidRPr="00264E47" w:rsidRDefault="005529DA" w:rsidP="000A742D">
            <w:pPr>
              <w:rPr>
                <w:rFonts w:ascii="Arial" w:hAnsi="Arial" w:cs="Arial"/>
              </w:rPr>
            </w:pPr>
            <w:proofErr w:type="spellStart"/>
            <w:r w:rsidRPr="00264E47">
              <w:rPr>
                <w:rFonts w:ascii="Arial" w:hAnsi="Arial" w:cs="Arial"/>
              </w:rPr>
              <w:t>Sl.No</w:t>
            </w:r>
            <w:proofErr w:type="spellEnd"/>
          </w:p>
        </w:tc>
        <w:tc>
          <w:tcPr>
            <w:tcW w:w="4844" w:type="dxa"/>
            <w:vAlign w:val="center"/>
          </w:tcPr>
          <w:p w:rsidR="005529DA" w:rsidRPr="00264E47" w:rsidRDefault="005529DA" w:rsidP="000A742D">
            <w:pPr>
              <w:rPr>
                <w:rFonts w:ascii="Arial" w:hAnsi="Arial" w:cs="Arial"/>
              </w:rPr>
            </w:pPr>
            <w:r w:rsidRPr="00264E47">
              <w:rPr>
                <w:rFonts w:ascii="Arial" w:hAnsi="Arial" w:cs="Arial"/>
              </w:rPr>
              <w:t>Description</w:t>
            </w:r>
          </w:p>
        </w:tc>
        <w:tc>
          <w:tcPr>
            <w:tcW w:w="1370" w:type="dxa"/>
            <w:vAlign w:val="center"/>
          </w:tcPr>
          <w:p w:rsidR="005529DA" w:rsidRPr="00264E47" w:rsidRDefault="005529DA" w:rsidP="000A742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Complied</w:t>
            </w:r>
          </w:p>
        </w:tc>
        <w:tc>
          <w:tcPr>
            <w:tcW w:w="1104" w:type="dxa"/>
            <w:vAlign w:val="center"/>
          </w:tcPr>
          <w:p w:rsidR="005529DA" w:rsidRDefault="005529DA" w:rsidP="005529D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Not Complied</w:t>
            </w:r>
          </w:p>
        </w:tc>
        <w:tc>
          <w:tcPr>
            <w:tcW w:w="1104" w:type="dxa"/>
            <w:vAlign w:val="center"/>
          </w:tcPr>
          <w:p w:rsidR="005529DA" w:rsidRDefault="005529DA" w:rsidP="000A742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Remark (If Any)</w:t>
            </w:r>
          </w:p>
        </w:tc>
      </w:tr>
      <w:tr w:rsidR="005529DA" w:rsidRPr="00264E47" w:rsidTr="005529DA">
        <w:tc>
          <w:tcPr>
            <w:tcW w:w="820" w:type="dxa"/>
            <w:vAlign w:val="center"/>
          </w:tcPr>
          <w:p w:rsidR="005529DA" w:rsidRPr="00264E47" w:rsidRDefault="005529DA" w:rsidP="005529DA">
            <w:pPr>
              <w:jc w:val="center"/>
              <w:rPr>
                <w:rFonts w:ascii="Arial" w:hAnsi="Arial" w:cs="Arial"/>
              </w:rPr>
            </w:pPr>
            <w:r w:rsidRPr="00264E47">
              <w:rPr>
                <w:rFonts w:ascii="Arial" w:hAnsi="Arial" w:cs="Arial"/>
              </w:rPr>
              <w:t>1</w:t>
            </w:r>
          </w:p>
        </w:tc>
        <w:tc>
          <w:tcPr>
            <w:tcW w:w="4844" w:type="dxa"/>
          </w:tcPr>
          <w:p w:rsidR="005529DA" w:rsidRPr="00264E47" w:rsidRDefault="005529DA" w:rsidP="000A742D">
            <w:pPr>
              <w:rPr>
                <w:rFonts w:ascii="Arial" w:hAnsi="Arial" w:cs="Arial"/>
              </w:rPr>
            </w:pPr>
            <w:r w:rsidRPr="00264E47">
              <w:rPr>
                <w:rFonts w:ascii="Arial" w:hAnsi="Arial" w:cs="Arial"/>
              </w:rPr>
              <w:t xml:space="preserve">The firm shall offer complete </w:t>
            </w:r>
            <w:proofErr w:type="gramStart"/>
            <w:r w:rsidRPr="00264E47">
              <w:rPr>
                <w:rFonts w:ascii="Arial" w:hAnsi="Arial" w:cs="Arial"/>
              </w:rPr>
              <w:t>standards(</w:t>
            </w:r>
            <w:proofErr w:type="gramEnd"/>
            <w:r w:rsidRPr="00264E47">
              <w:rPr>
                <w:rFonts w:ascii="Arial" w:hAnsi="Arial" w:cs="Arial"/>
              </w:rPr>
              <w:t>as per list enclosed at Annexure-1) in searchable soft copies only.</w:t>
            </w:r>
          </w:p>
        </w:tc>
        <w:tc>
          <w:tcPr>
            <w:tcW w:w="1370" w:type="dxa"/>
          </w:tcPr>
          <w:p w:rsidR="005529DA" w:rsidRPr="00264E47" w:rsidRDefault="005529DA" w:rsidP="000A742D">
            <w:pPr>
              <w:rPr>
                <w:rFonts w:ascii="Arial" w:hAnsi="Arial" w:cs="Arial"/>
              </w:rPr>
            </w:pPr>
          </w:p>
        </w:tc>
        <w:tc>
          <w:tcPr>
            <w:tcW w:w="1104" w:type="dxa"/>
          </w:tcPr>
          <w:p w:rsidR="005529DA" w:rsidRPr="00264E47" w:rsidRDefault="005529DA" w:rsidP="000A742D">
            <w:pPr>
              <w:rPr>
                <w:rFonts w:ascii="Arial" w:hAnsi="Arial" w:cs="Arial"/>
              </w:rPr>
            </w:pPr>
          </w:p>
        </w:tc>
        <w:tc>
          <w:tcPr>
            <w:tcW w:w="1104" w:type="dxa"/>
          </w:tcPr>
          <w:p w:rsidR="005529DA" w:rsidRPr="00264E47" w:rsidRDefault="005529DA" w:rsidP="000A742D">
            <w:pPr>
              <w:rPr>
                <w:rFonts w:ascii="Arial" w:hAnsi="Arial" w:cs="Arial"/>
              </w:rPr>
            </w:pPr>
          </w:p>
        </w:tc>
      </w:tr>
      <w:tr w:rsidR="005529DA" w:rsidRPr="00264E47" w:rsidTr="005529DA">
        <w:tc>
          <w:tcPr>
            <w:tcW w:w="820" w:type="dxa"/>
            <w:vAlign w:val="center"/>
          </w:tcPr>
          <w:p w:rsidR="005529DA" w:rsidRPr="00264E47" w:rsidRDefault="005529DA" w:rsidP="005529DA">
            <w:pPr>
              <w:jc w:val="center"/>
              <w:rPr>
                <w:rFonts w:ascii="Arial" w:hAnsi="Arial" w:cs="Arial"/>
              </w:rPr>
            </w:pPr>
            <w:r w:rsidRPr="00264E47">
              <w:rPr>
                <w:rFonts w:ascii="Arial" w:hAnsi="Arial" w:cs="Arial"/>
              </w:rPr>
              <w:t>2</w:t>
            </w:r>
          </w:p>
        </w:tc>
        <w:tc>
          <w:tcPr>
            <w:tcW w:w="4844" w:type="dxa"/>
          </w:tcPr>
          <w:p w:rsidR="005529DA" w:rsidRPr="00264E47" w:rsidRDefault="005529DA" w:rsidP="009C7682">
            <w:pPr>
              <w:rPr>
                <w:rFonts w:ascii="Arial" w:hAnsi="Arial" w:cs="Arial"/>
              </w:rPr>
            </w:pPr>
            <w:r w:rsidRPr="00264E47">
              <w:rPr>
                <w:rFonts w:ascii="Arial" w:hAnsi="Arial" w:cs="Arial"/>
              </w:rPr>
              <w:t>The firm shall offer all the standards of latest version with clear mentioning date of release/version including amendments.</w:t>
            </w:r>
          </w:p>
          <w:p w:rsidR="005529DA" w:rsidRPr="00264E47" w:rsidRDefault="005529DA" w:rsidP="000A742D">
            <w:pPr>
              <w:rPr>
                <w:rFonts w:ascii="Arial" w:hAnsi="Arial" w:cs="Arial"/>
              </w:rPr>
            </w:pPr>
          </w:p>
        </w:tc>
        <w:tc>
          <w:tcPr>
            <w:tcW w:w="1370" w:type="dxa"/>
          </w:tcPr>
          <w:p w:rsidR="005529DA" w:rsidRPr="00264E47" w:rsidRDefault="005529DA" w:rsidP="000A742D">
            <w:pPr>
              <w:rPr>
                <w:rFonts w:ascii="Arial" w:hAnsi="Arial" w:cs="Arial"/>
              </w:rPr>
            </w:pPr>
          </w:p>
        </w:tc>
        <w:tc>
          <w:tcPr>
            <w:tcW w:w="1104" w:type="dxa"/>
          </w:tcPr>
          <w:p w:rsidR="005529DA" w:rsidRPr="00264E47" w:rsidRDefault="005529DA" w:rsidP="000A742D">
            <w:pPr>
              <w:rPr>
                <w:rFonts w:ascii="Arial" w:hAnsi="Arial" w:cs="Arial"/>
              </w:rPr>
            </w:pPr>
          </w:p>
        </w:tc>
        <w:tc>
          <w:tcPr>
            <w:tcW w:w="1104" w:type="dxa"/>
          </w:tcPr>
          <w:p w:rsidR="005529DA" w:rsidRPr="00264E47" w:rsidRDefault="005529DA" w:rsidP="000A742D">
            <w:pPr>
              <w:rPr>
                <w:rFonts w:ascii="Arial" w:hAnsi="Arial" w:cs="Arial"/>
              </w:rPr>
            </w:pPr>
          </w:p>
        </w:tc>
      </w:tr>
      <w:tr w:rsidR="005529DA" w:rsidRPr="00264E47" w:rsidTr="005529DA">
        <w:tc>
          <w:tcPr>
            <w:tcW w:w="820" w:type="dxa"/>
            <w:vAlign w:val="center"/>
          </w:tcPr>
          <w:p w:rsidR="005529DA" w:rsidRPr="00264E47" w:rsidRDefault="005529DA" w:rsidP="005529DA">
            <w:pPr>
              <w:jc w:val="center"/>
              <w:rPr>
                <w:rFonts w:ascii="Arial" w:hAnsi="Arial" w:cs="Arial"/>
              </w:rPr>
            </w:pPr>
            <w:r w:rsidRPr="00264E47">
              <w:rPr>
                <w:rFonts w:ascii="Arial" w:hAnsi="Arial" w:cs="Arial"/>
              </w:rPr>
              <w:t>3</w:t>
            </w:r>
          </w:p>
        </w:tc>
        <w:tc>
          <w:tcPr>
            <w:tcW w:w="4844" w:type="dxa"/>
          </w:tcPr>
          <w:p w:rsidR="005529DA" w:rsidRPr="00264E47" w:rsidRDefault="005529DA" w:rsidP="009C7682">
            <w:pPr>
              <w:rPr>
                <w:rFonts w:ascii="Arial" w:hAnsi="Arial" w:cs="Arial"/>
              </w:rPr>
            </w:pPr>
            <w:r w:rsidRPr="00264E47">
              <w:rPr>
                <w:rFonts w:ascii="Arial" w:hAnsi="Arial" w:cs="Arial"/>
              </w:rPr>
              <w:t>The firm shall offer all the standards in English language (no other languages are acceptable) and soft copies should be clear and legible.</w:t>
            </w:r>
          </w:p>
          <w:p w:rsidR="005529DA" w:rsidRPr="00264E47" w:rsidRDefault="005529DA" w:rsidP="000A742D">
            <w:pPr>
              <w:rPr>
                <w:rFonts w:ascii="Arial" w:hAnsi="Arial" w:cs="Arial"/>
              </w:rPr>
            </w:pPr>
          </w:p>
        </w:tc>
        <w:tc>
          <w:tcPr>
            <w:tcW w:w="1370" w:type="dxa"/>
          </w:tcPr>
          <w:p w:rsidR="005529DA" w:rsidRPr="00264E47" w:rsidRDefault="005529DA" w:rsidP="000A742D">
            <w:pPr>
              <w:rPr>
                <w:rFonts w:ascii="Arial" w:hAnsi="Arial" w:cs="Arial"/>
              </w:rPr>
            </w:pPr>
          </w:p>
        </w:tc>
        <w:tc>
          <w:tcPr>
            <w:tcW w:w="1104" w:type="dxa"/>
          </w:tcPr>
          <w:p w:rsidR="005529DA" w:rsidRPr="00264E47" w:rsidRDefault="005529DA" w:rsidP="000A742D">
            <w:pPr>
              <w:rPr>
                <w:rFonts w:ascii="Arial" w:hAnsi="Arial" w:cs="Arial"/>
              </w:rPr>
            </w:pPr>
          </w:p>
        </w:tc>
        <w:tc>
          <w:tcPr>
            <w:tcW w:w="1104" w:type="dxa"/>
          </w:tcPr>
          <w:p w:rsidR="005529DA" w:rsidRPr="00264E47" w:rsidRDefault="005529DA" w:rsidP="000A742D">
            <w:pPr>
              <w:rPr>
                <w:rFonts w:ascii="Arial" w:hAnsi="Arial" w:cs="Arial"/>
              </w:rPr>
            </w:pPr>
          </w:p>
        </w:tc>
      </w:tr>
      <w:tr w:rsidR="005529DA" w:rsidRPr="00264E47" w:rsidTr="005529DA">
        <w:tc>
          <w:tcPr>
            <w:tcW w:w="820" w:type="dxa"/>
            <w:vAlign w:val="center"/>
          </w:tcPr>
          <w:p w:rsidR="005529DA" w:rsidRPr="00264E47" w:rsidRDefault="005529DA" w:rsidP="005529DA">
            <w:pPr>
              <w:jc w:val="center"/>
              <w:rPr>
                <w:rFonts w:ascii="Arial" w:hAnsi="Arial" w:cs="Arial"/>
              </w:rPr>
            </w:pPr>
            <w:r w:rsidRPr="00264E47">
              <w:rPr>
                <w:rFonts w:ascii="Arial" w:hAnsi="Arial" w:cs="Arial"/>
              </w:rPr>
              <w:t>4</w:t>
            </w:r>
          </w:p>
        </w:tc>
        <w:tc>
          <w:tcPr>
            <w:tcW w:w="4844" w:type="dxa"/>
          </w:tcPr>
          <w:p w:rsidR="005529DA" w:rsidRPr="00264E47" w:rsidRDefault="005529DA" w:rsidP="009C7682">
            <w:pPr>
              <w:rPr>
                <w:rFonts w:ascii="Arial" w:hAnsi="Arial" w:cs="Arial"/>
              </w:rPr>
            </w:pPr>
            <w:r w:rsidRPr="00264E47">
              <w:rPr>
                <w:rFonts w:ascii="Arial" w:hAnsi="Arial" w:cs="Arial"/>
              </w:rPr>
              <w:t>The firm shall submit all the standards watermarked/copyright to 'BEML/DMRC'.</w:t>
            </w:r>
          </w:p>
          <w:p w:rsidR="005529DA" w:rsidRPr="00264E47" w:rsidRDefault="005529DA" w:rsidP="000A742D">
            <w:pPr>
              <w:rPr>
                <w:rFonts w:ascii="Arial" w:hAnsi="Arial" w:cs="Arial"/>
              </w:rPr>
            </w:pPr>
          </w:p>
        </w:tc>
        <w:tc>
          <w:tcPr>
            <w:tcW w:w="1370" w:type="dxa"/>
          </w:tcPr>
          <w:p w:rsidR="005529DA" w:rsidRPr="00264E47" w:rsidRDefault="005529DA" w:rsidP="000A742D">
            <w:pPr>
              <w:rPr>
                <w:rFonts w:ascii="Arial" w:hAnsi="Arial" w:cs="Arial"/>
              </w:rPr>
            </w:pPr>
          </w:p>
        </w:tc>
        <w:tc>
          <w:tcPr>
            <w:tcW w:w="1104" w:type="dxa"/>
          </w:tcPr>
          <w:p w:rsidR="005529DA" w:rsidRPr="00264E47" w:rsidRDefault="005529DA" w:rsidP="000A742D">
            <w:pPr>
              <w:rPr>
                <w:rFonts w:ascii="Arial" w:hAnsi="Arial" w:cs="Arial"/>
              </w:rPr>
            </w:pPr>
          </w:p>
        </w:tc>
        <w:tc>
          <w:tcPr>
            <w:tcW w:w="1104" w:type="dxa"/>
          </w:tcPr>
          <w:p w:rsidR="005529DA" w:rsidRPr="00264E47" w:rsidRDefault="005529DA" w:rsidP="000A742D">
            <w:pPr>
              <w:rPr>
                <w:rFonts w:ascii="Arial" w:hAnsi="Arial" w:cs="Arial"/>
              </w:rPr>
            </w:pPr>
          </w:p>
        </w:tc>
      </w:tr>
      <w:tr w:rsidR="005529DA" w:rsidRPr="00264E47" w:rsidTr="005529DA">
        <w:tc>
          <w:tcPr>
            <w:tcW w:w="820" w:type="dxa"/>
            <w:vAlign w:val="center"/>
          </w:tcPr>
          <w:p w:rsidR="005529DA" w:rsidRPr="00264E47" w:rsidRDefault="005529DA" w:rsidP="005529DA">
            <w:pPr>
              <w:jc w:val="center"/>
              <w:rPr>
                <w:rFonts w:ascii="Arial" w:hAnsi="Arial" w:cs="Arial"/>
              </w:rPr>
            </w:pPr>
            <w:r w:rsidRPr="00264E47">
              <w:rPr>
                <w:rFonts w:ascii="Arial" w:hAnsi="Arial" w:cs="Arial"/>
              </w:rPr>
              <w:t>5</w:t>
            </w:r>
          </w:p>
        </w:tc>
        <w:tc>
          <w:tcPr>
            <w:tcW w:w="4844" w:type="dxa"/>
          </w:tcPr>
          <w:p w:rsidR="005529DA" w:rsidRPr="00264E47" w:rsidRDefault="005529DA" w:rsidP="009C7682">
            <w:pPr>
              <w:rPr>
                <w:rFonts w:ascii="Arial" w:hAnsi="Arial" w:cs="Arial"/>
              </w:rPr>
            </w:pPr>
            <w:r w:rsidRPr="00264E47">
              <w:rPr>
                <w:rFonts w:ascii="Arial" w:hAnsi="Arial" w:cs="Arial"/>
              </w:rPr>
              <w:t>Standards should be offered as per List of Standards_Annexure-1 enclosed and any sub parts are mandatory to be procured other than mentioned in list should be clearly quoted separately.</w:t>
            </w:r>
          </w:p>
          <w:p w:rsidR="005529DA" w:rsidRPr="00264E47" w:rsidRDefault="005529DA" w:rsidP="000A742D">
            <w:pPr>
              <w:rPr>
                <w:rFonts w:ascii="Arial" w:hAnsi="Arial" w:cs="Arial"/>
              </w:rPr>
            </w:pPr>
          </w:p>
        </w:tc>
        <w:tc>
          <w:tcPr>
            <w:tcW w:w="1370" w:type="dxa"/>
          </w:tcPr>
          <w:p w:rsidR="005529DA" w:rsidRPr="00264E47" w:rsidRDefault="005529DA" w:rsidP="000A742D">
            <w:pPr>
              <w:rPr>
                <w:rFonts w:ascii="Arial" w:hAnsi="Arial" w:cs="Arial"/>
              </w:rPr>
            </w:pPr>
          </w:p>
        </w:tc>
        <w:tc>
          <w:tcPr>
            <w:tcW w:w="1104" w:type="dxa"/>
          </w:tcPr>
          <w:p w:rsidR="005529DA" w:rsidRPr="00264E47" w:rsidRDefault="005529DA" w:rsidP="000A742D">
            <w:pPr>
              <w:rPr>
                <w:rFonts w:ascii="Arial" w:hAnsi="Arial" w:cs="Arial"/>
              </w:rPr>
            </w:pPr>
          </w:p>
        </w:tc>
        <w:tc>
          <w:tcPr>
            <w:tcW w:w="1104" w:type="dxa"/>
          </w:tcPr>
          <w:p w:rsidR="005529DA" w:rsidRPr="00264E47" w:rsidRDefault="005529DA" w:rsidP="000A742D">
            <w:pPr>
              <w:rPr>
                <w:rFonts w:ascii="Arial" w:hAnsi="Arial" w:cs="Arial"/>
              </w:rPr>
            </w:pPr>
          </w:p>
        </w:tc>
      </w:tr>
      <w:tr w:rsidR="005529DA" w:rsidRPr="00264E47" w:rsidTr="005529DA">
        <w:tc>
          <w:tcPr>
            <w:tcW w:w="820" w:type="dxa"/>
            <w:vAlign w:val="center"/>
          </w:tcPr>
          <w:p w:rsidR="005529DA" w:rsidRPr="00264E47" w:rsidRDefault="005529DA" w:rsidP="005529DA">
            <w:pPr>
              <w:jc w:val="center"/>
              <w:rPr>
                <w:rFonts w:ascii="Arial" w:hAnsi="Arial" w:cs="Arial"/>
              </w:rPr>
            </w:pPr>
            <w:r w:rsidRPr="00264E47">
              <w:rPr>
                <w:rFonts w:ascii="Arial" w:hAnsi="Arial" w:cs="Arial"/>
              </w:rPr>
              <w:t>6</w:t>
            </w:r>
          </w:p>
        </w:tc>
        <w:tc>
          <w:tcPr>
            <w:tcW w:w="4844" w:type="dxa"/>
          </w:tcPr>
          <w:p w:rsidR="005529DA" w:rsidRPr="00264E47" w:rsidRDefault="005529DA" w:rsidP="009C7682">
            <w:pPr>
              <w:rPr>
                <w:rFonts w:ascii="Arial" w:hAnsi="Arial" w:cs="Arial"/>
              </w:rPr>
            </w:pPr>
            <w:r w:rsidRPr="00264E47">
              <w:rPr>
                <w:rFonts w:ascii="Arial" w:hAnsi="Arial" w:cs="Arial"/>
              </w:rPr>
              <w:t>The firm should submit the authorization certificates for all the standards procured.</w:t>
            </w:r>
          </w:p>
          <w:p w:rsidR="005529DA" w:rsidRPr="00264E47" w:rsidRDefault="005529DA" w:rsidP="000A742D">
            <w:pPr>
              <w:rPr>
                <w:rFonts w:ascii="Arial" w:hAnsi="Arial" w:cs="Arial"/>
              </w:rPr>
            </w:pPr>
          </w:p>
        </w:tc>
        <w:tc>
          <w:tcPr>
            <w:tcW w:w="1370" w:type="dxa"/>
          </w:tcPr>
          <w:p w:rsidR="005529DA" w:rsidRPr="00264E47" w:rsidRDefault="005529DA" w:rsidP="000A742D">
            <w:pPr>
              <w:rPr>
                <w:rFonts w:ascii="Arial" w:hAnsi="Arial" w:cs="Arial"/>
              </w:rPr>
            </w:pPr>
          </w:p>
        </w:tc>
        <w:tc>
          <w:tcPr>
            <w:tcW w:w="1104" w:type="dxa"/>
          </w:tcPr>
          <w:p w:rsidR="005529DA" w:rsidRPr="00264E47" w:rsidRDefault="005529DA" w:rsidP="000A742D">
            <w:pPr>
              <w:rPr>
                <w:rFonts w:ascii="Arial" w:hAnsi="Arial" w:cs="Arial"/>
              </w:rPr>
            </w:pPr>
          </w:p>
        </w:tc>
        <w:tc>
          <w:tcPr>
            <w:tcW w:w="1104" w:type="dxa"/>
          </w:tcPr>
          <w:p w:rsidR="005529DA" w:rsidRPr="00264E47" w:rsidRDefault="005529DA" w:rsidP="000A742D">
            <w:pPr>
              <w:rPr>
                <w:rFonts w:ascii="Arial" w:hAnsi="Arial" w:cs="Arial"/>
              </w:rPr>
            </w:pPr>
          </w:p>
        </w:tc>
      </w:tr>
      <w:tr w:rsidR="005529DA" w:rsidRPr="00264E47" w:rsidTr="005529DA">
        <w:tc>
          <w:tcPr>
            <w:tcW w:w="820" w:type="dxa"/>
            <w:vAlign w:val="center"/>
          </w:tcPr>
          <w:p w:rsidR="005529DA" w:rsidRPr="00264E47" w:rsidRDefault="005529DA" w:rsidP="005529DA">
            <w:pPr>
              <w:jc w:val="center"/>
              <w:rPr>
                <w:rFonts w:ascii="Arial" w:hAnsi="Arial" w:cs="Arial"/>
              </w:rPr>
            </w:pPr>
            <w:r w:rsidRPr="00264E47">
              <w:rPr>
                <w:rFonts w:ascii="Arial" w:hAnsi="Arial" w:cs="Arial"/>
              </w:rPr>
              <w:t>7</w:t>
            </w:r>
          </w:p>
        </w:tc>
        <w:tc>
          <w:tcPr>
            <w:tcW w:w="4844" w:type="dxa"/>
          </w:tcPr>
          <w:p w:rsidR="005529DA" w:rsidRPr="00264E47" w:rsidRDefault="005529DA" w:rsidP="009C7682">
            <w:pPr>
              <w:rPr>
                <w:rFonts w:ascii="Arial" w:hAnsi="Arial" w:cs="Arial"/>
              </w:rPr>
            </w:pPr>
            <w:r w:rsidRPr="00264E47">
              <w:rPr>
                <w:rFonts w:ascii="Arial" w:hAnsi="Arial" w:cs="Arial"/>
              </w:rPr>
              <w:t xml:space="preserve">The firm to submit clause wise compliance for the above clauses along with the offer. </w:t>
            </w:r>
          </w:p>
          <w:p w:rsidR="005529DA" w:rsidRPr="00264E47" w:rsidRDefault="005529DA" w:rsidP="000A742D">
            <w:pPr>
              <w:rPr>
                <w:rFonts w:ascii="Arial" w:hAnsi="Arial" w:cs="Arial"/>
              </w:rPr>
            </w:pPr>
          </w:p>
        </w:tc>
        <w:tc>
          <w:tcPr>
            <w:tcW w:w="1370" w:type="dxa"/>
          </w:tcPr>
          <w:p w:rsidR="005529DA" w:rsidRPr="00264E47" w:rsidRDefault="005529DA" w:rsidP="000A742D">
            <w:pPr>
              <w:rPr>
                <w:rFonts w:ascii="Arial" w:hAnsi="Arial" w:cs="Arial"/>
              </w:rPr>
            </w:pPr>
          </w:p>
        </w:tc>
        <w:tc>
          <w:tcPr>
            <w:tcW w:w="1104" w:type="dxa"/>
          </w:tcPr>
          <w:p w:rsidR="005529DA" w:rsidRPr="00264E47" w:rsidRDefault="005529DA" w:rsidP="000A742D">
            <w:pPr>
              <w:rPr>
                <w:rFonts w:ascii="Arial" w:hAnsi="Arial" w:cs="Arial"/>
              </w:rPr>
            </w:pPr>
          </w:p>
        </w:tc>
        <w:tc>
          <w:tcPr>
            <w:tcW w:w="1104" w:type="dxa"/>
          </w:tcPr>
          <w:p w:rsidR="005529DA" w:rsidRPr="00264E47" w:rsidRDefault="005529DA" w:rsidP="000A742D">
            <w:pPr>
              <w:rPr>
                <w:rFonts w:ascii="Arial" w:hAnsi="Arial" w:cs="Arial"/>
              </w:rPr>
            </w:pPr>
          </w:p>
        </w:tc>
      </w:tr>
    </w:tbl>
    <w:p w:rsidR="000A742D" w:rsidRDefault="000A742D" w:rsidP="000A742D">
      <w:pPr>
        <w:rPr>
          <w:rFonts w:ascii="Arial" w:hAnsi="Arial" w:cs="Arial"/>
        </w:rPr>
      </w:pPr>
      <w:bookmarkStart w:id="0" w:name="_GoBack"/>
      <w:bookmarkEnd w:id="0"/>
    </w:p>
    <w:p w:rsidR="00A34ABA" w:rsidRDefault="00A34ABA" w:rsidP="000A742D">
      <w:pPr>
        <w:rPr>
          <w:rFonts w:ascii="Arial" w:hAnsi="Arial" w:cs="Arial"/>
        </w:rPr>
      </w:pPr>
    </w:p>
    <w:p w:rsidR="00A34ABA" w:rsidRDefault="00A34ABA" w:rsidP="000A742D">
      <w:pPr>
        <w:rPr>
          <w:rFonts w:ascii="Arial" w:hAnsi="Arial" w:cs="Arial"/>
        </w:rPr>
      </w:pPr>
    </w:p>
    <w:p w:rsidR="00A34ABA" w:rsidRDefault="00A34ABA" w:rsidP="000A742D">
      <w:pPr>
        <w:rPr>
          <w:rFonts w:ascii="Arial" w:hAnsi="Arial" w:cs="Arial"/>
        </w:rPr>
      </w:pPr>
    </w:p>
    <w:p w:rsidR="00A34ABA" w:rsidRPr="00936868" w:rsidRDefault="00A34ABA" w:rsidP="00A34ABA">
      <w:pPr>
        <w:autoSpaceDE w:val="0"/>
        <w:autoSpaceDN w:val="0"/>
        <w:adjustRightInd w:val="0"/>
        <w:spacing w:after="0"/>
        <w:rPr>
          <w:rFonts w:ascii="Times New Roman" w:hAnsi="Times New Roman"/>
          <w:b/>
          <w:bCs/>
        </w:rPr>
      </w:pPr>
      <w:r w:rsidRPr="00936868">
        <w:rPr>
          <w:rFonts w:ascii="Times New Roman" w:hAnsi="Times New Roman"/>
          <w:b/>
          <w:bCs/>
        </w:rPr>
        <w:t>Authorized signatory with company seal / stamp</w:t>
      </w:r>
    </w:p>
    <w:p w:rsidR="00A34ABA" w:rsidRPr="00264E47" w:rsidRDefault="00A34ABA" w:rsidP="00A34ABA">
      <w:pPr>
        <w:rPr>
          <w:rFonts w:ascii="Arial" w:hAnsi="Arial" w:cs="Arial"/>
        </w:rPr>
      </w:pPr>
    </w:p>
    <w:sectPr w:rsidR="00A34ABA" w:rsidRPr="00264E47" w:rsidSect="00F560E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80678"/>
    <w:rsid w:val="000A742D"/>
    <w:rsid w:val="0017334E"/>
    <w:rsid w:val="001A4804"/>
    <w:rsid w:val="00264E47"/>
    <w:rsid w:val="003B14FC"/>
    <w:rsid w:val="00460ADB"/>
    <w:rsid w:val="004D5822"/>
    <w:rsid w:val="005529DA"/>
    <w:rsid w:val="00580678"/>
    <w:rsid w:val="008806FD"/>
    <w:rsid w:val="008B2154"/>
    <w:rsid w:val="00910E15"/>
    <w:rsid w:val="009315F4"/>
    <w:rsid w:val="009C7682"/>
    <w:rsid w:val="00A34ABA"/>
    <w:rsid w:val="00AE3992"/>
    <w:rsid w:val="00AF00A8"/>
    <w:rsid w:val="00B1724D"/>
    <w:rsid w:val="00B55CC6"/>
    <w:rsid w:val="00C43334"/>
    <w:rsid w:val="00E96BCB"/>
    <w:rsid w:val="00ED34D9"/>
    <w:rsid w:val="00F36107"/>
    <w:rsid w:val="00F560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60E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A742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162</Words>
  <Characters>927</Characters>
  <Application>Microsoft Office Word</Application>
  <DocSecurity>0</DocSecurity>
  <Lines>7</Lines>
  <Paragraphs>2</Paragraphs>
  <ScaleCrop>false</ScaleCrop>
  <Company/>
  <LinksUpToDate>false</LinksUpToDate>
  <CharactersWithSpaces>1087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ARUN NK</dc:creator>
  <cp:keywords/>
  <dc:description/>
  <cp:lastModifiedBy>22997</cp:lastModifiedBy>
  <cp:revision>22</cp:revision>
  <dcterms:created xsi:type="dcterms:W3CDTF">2020-05-01T09:58:00Z</dcterms:created>
  <dcterms:modified xsi:type="dcterms:W3CDTF">2020-05-06T03:48:00Z</dcterms:modified>
</cp:coreProperties>
</file>